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64" w:rsidRPr="00B134B3" w:rsidRDefault="00DB2E64" w:rsidP="00DB2E64">
      <w:pPr>
        <w:pStyle w:val="NormlWeb"/>
        <w:jc w:val="center"/>
        <w:rPr>
          <w:b/>
          <w:strike/>
        </w:rPr>
      </w:pPr>
      <w:r w:rsidRPr="00574FDB">
        <w:rPr>
          <w:b/>
        </w:rPr>
        <w:t>A Magyarországi Görögök Országos Önkormányzatának</w:t>
      </w:r>
      <w:r>
        <w:rPr>
          <w:b/>
        </w:rPr>
        <w:t xml:space="preserve"> </w:t>
      </w:r>
      <w:r w:rsidRPr="00B134B3">
        <w:rPr>
          <w:b/>
        </w:rPr>
        <w:t xml:space="preserve">Közgyűlése </w:t>
      </w:r>
    </w:p>
    <w:p w:rsidR="00DB2E64" w:rsidRDefault="00DB2E64" w:rsidP="00DB2E64">
      <w:pPr>
        <w:pStyle w:val="NormlWeb"/>
        <w:jc w:val="center"/>
      </w:pPr>
      <w:proofErr w:type="gramStart"/>
      <w:r>
        <w:t>a</w:t>
      </w:r>
      <w:proofErr w:type="gramEnd"/>
      <w:r>
        <w:t xml:space="preserve"> közalkalmazottak jogállásáról szóló 1992. évi XXXIII. törvény 20/A. § alapján</w:t>
      </w:r>
    </w:p>
    <w:p w:rsidR="00DB2E64" w:rsidRDefault="00DB2E64" w:rsidP="00DB2E64">
      <w:pPr>
        <w:pStyle w:val="NormlWeb"/>
        <w:jc w:val="center"/>
      </w:pPr>
      <w:proofErr w:type="gramStart"/>
      <w:r>
        <w:t>pályázatot</w:t>
      </w:r>
      <w:proofErr w:type="gramEnd"/>
      <w:r>
        <w:t xml:space="preserve"> hirdet </w:t>
      </w:r>
    </w:p>
    <w:p w:rsidR="00DB2E64" w:rsidRPr="00E30F1B" w:rsidRDefault="0016022E" w:rsidP="00DB2E64">
      <w:pPr>
        <w:pStyle w:val="NormlWeb"/>
        <w:jc w:val="center"/>
      </w:pPr>
      <w:proofErr w:type="gramStart"/>
      <w:r w:rsidRPr="002116D9">
        <w:t>a</w:t>
      </w:r>
      <w:proofErr w:type="gramEnd"/>
      <w:r w:rsidRPr="002116D9">
        <w:t xml:space="preserve"> </w:t>
      </w:r>
      <w:proofErr w:type="spellStart"/>
      <w:r w:rsidR="00DB2E64" w:rsidRPr="002116D9">
        <w:rPr>
          <w:b/>
        </w:rPr>
        <w:t>Nikosz</w:t>
      </w:r>
      <w:proofErr w:type="spellEnd"/>
      <w:r w:rsidR="00DB2E64" w:rsidRPr="002116D9">
        <w:rPr>
          <w:b/>
        </w:rPr>
        <w:t xml:space="preserve"> Beloiannisz </w:t>
      </w:r>
      <w:r w:rsidRPr="002116D9">
        <w:rPr>
          <w:b/>
        </w:rPr>
        <w:t xml:space="preserve">Általános </w:t>
      </w:r>
      <w:r w:rsidR="00C377D2" w:rsidRPr="002116D9">
        <w:rPr>
          <w:b/>
        </w:rPr>
        <w:t>Iskola és Óvoda</w:t>
      </w:r>
    </w:p>
    <w:p w:rsidR="00DB2E64" w:rsidRPr="003578B2" w:rsidRDefault="009D37CA" w:rsidP="00DB2E64">
      <w:pPr>
        <w:pStyle w:val="NormlWeb"/>
        <w:jc w:val="center"/>
      </w:pPr>
      <w:proofErr w:type="gramStart"/>
      <w:r>
        <w:t>i</w:t>
      </w:r>
      <w:r w:rsidR="00DB2E64" w:rsidRPr="003578B2">
        <w:t>ntézményvezető</w:t>
      </w:r>
      <w:proofErr w:type="gramEnd"/>
      <w:r w:rsidR="00DB2E64" w:rsidRPr="003578B2">
        <w:t xml:space="preserve"> (magasabb vezető)</w:t>
      </w:r>
    </w:p>
    <w:p w:rsidR="00DB2E64" w:rsidRPr="003578B2" w:rsidRDefault="00DB2E64" w:rsidP="00DB2E64">
      <w:pPr>
        <w:pStyle w:val="NormlWeb"/>
        <w:jc w:val="center"/>
      </w:pPr>
      <w:proofErr w:type="gramStart"/>
      <w:r w:rsidRPr="003578B2">
        <w:t>beosztás</w:t>
      </w:r>
      <w:proofErr w:type="gramEnd"/>
      <w:r w:rsidRPr="003578B2">
        <w:t xml:space="preserve"> ellátására.</w:t>
      </w:r>
    </w:p>
    <w:p w:rsidR="00DB2E64" w:rsidRPr="003578B2" w:rsidRDefault="00DB2E64" w:rsidP="00DB2E64">
      <w:pPr>
        <w:spacing w:before="284"/>
        <w:jc w:val="both"/>
        <w:rPr>
          <w:rFonts w:ascii="Times New Roman" w:hAnsi="Times New Roman"/>
        </w:rPr>
      </w:pPr>
      <w:r w:rsidRPr="003578B2">
        <w:rPr>
          <w:rFonts w:ascii="Times New Roman" w:hAnsi="Times New Roman"/>
          <w:b/>
          <w:bCs/>
        </w:rPr>
        <w:t>A közalkalmazotti jogviszony időtartama:</w:t>
      </w:r>
    </w:p>
    <w:p w:rsidR="00DB2E64" w:rsidRPr="003578B2" w:rsidRDefault="00DB2E64" w:rsidP="00DB2E64">
      <w:pPr>
        <w:spacing w:before="284"/>
        <w:jc w:val="both"/>
        <w:rPr>
          <w:rFonts w:ascii="Times New Roman" w:hAnsi="Times New Roman"/>
        </w:rPr>
      </w:pPr>
      <w:proofErr w:type="gramStart"/>
      <w:r w:rsidRPr="003578B2">
        <w:rPr>
          <w:rFonts w:ascii="Times New Roman" w:hAnsi="Times New Roman"/>
        </w:rPr>
        <w:t>határozatlan</w:t>
      </w:r>
      <w:proofErr w:type="gramEnd"/>
      <w:r w:rsidRPr="003578B2">
        <w:rPr>
          <w:rFonts w:ascii="Times New Roman" w:hAnsi="Times New Roman"/>
        </w:rPr>
        <w:t xml:space="preserve"> idejű közalkalmazotti jogviszony</w:t>
      </w:r>
      <w:r w:rsidR="00E30F1B">
        <w:rPr>
          <w:rFonts w:ascii="Times New Roman" w:hAnsi="Times New Roman"/>
        </w:rPr>
        <w:t>, 3 hónap próbaidő kikötésével</w:t>
      </w:r>
    </w:p>
    <w:p w:rsidR="00DB2E64" w:rsidRPr="003578B2" w:rsidRDefault="00DB2E64" w:rsidP="00DB2E64">
      <w:pPr>
        <w:jc w:val="both"/>
        <w:rPr>
          <w:rFonts w:ascii="Times New Roman" w:hAnsi="Times New Roman"/>
        </w:rPr>
      </w:pPr>
      <w:r w:rsidRPr="003578B2">
        <w:rPr>
          <w:rFonts w:ascii="Times New Roman" w:hAnsi="Times New Roman"/>
          <w:b/>
          <w:bCs/>
        </w:rPr>
        <w:t>                       </w:t>
      </w:r>
    </w:p>
    <w:p w:rsidR="00DB2E64" w:rsidRPr="003578B2" w:rsidRDefault="00DB2E64" w:rsidP="00DB2E64">
      <w:pPr>
        <w:jc w:val="both"/>
        <w:rPr>
          <w:rFonts w:ascii="Times New Roman" w:hAnsi="Times New Roman"/>
        </w:rPr>
      </w:pPr>
      <w:r w:rsidRPr="003578B2">
        <w:rPr>
          <w:rFonts w:ascii="Times New Roman" w:hAnsi="Times New Roman"/>
          <w:b/>
          <w:bCs/>
        </w:rPr>
        <w:t>Foglalkoztatás jellege:</w:t>
      </w:r>
    </w:p>
    <w:p w:rsidR="00DB2E64" w:rsidRPr="003578B2" w:rsidRDefault="00DB2E64" w:rsidP="00DB2E64">
      <w:pPr>
        <w:spacing w:before="284"/>
        <w:jc w:val="both"/>
        <w:rPr>
          <w:rFonts w:ascii="Times New Roman" w:hAnsi="Times New Roman"/>
        </w:rPr>
      </w:pPr>
      <w:r w:rsidRPr="003578B2">
        <w:rPr>
          <w:rFonts w:ascii="Times New Roman" w:hAnsi="Times New Roman"/>
        </w:rPr>
        <w:t>Teljes munkaidő</w:t>
      </w:r>
    </w:p>
    <w:p w:rsidR="00DB2E64" w:rsidRPr="003578B2" w:rsidRDefault="00DB2E64" w:rsidP="00DB2E64">
      <w:pPr>
        <w:spacing w:before="284"/>
        <w:rPr>
          <w:rFonts w:ascii="Times New Roman" w:hAnsi="Times New Roman"/>
          <w:color w:val="FF0000"/>
        </w:rPr>
      </w:pPr>
      <w:r w:rsidRPr="003578B2">
        <w:rPr>
          <w:rFonts w:ascii="Times New Roman" w:hAnsi="Times New Roman"/>
          <w:b/>
          <w:bCs/>
        </w:rPr>
        <w:t>A vezetői megbízás időtartama:</w:t>
      </w:r>
      <w:r w:rsidRPr="003578B2">
        <w:rPr>
          <w:rFonts w:ascii="Times New Roman" w:hAnsi="Times New Roman"/>
        </w:rPr>
        <w:br/>
      </w:r>
      <w:r w:rsidRPr="003578B2">
        <w:rPr>
          <w:rFonts w:ascii="Times New Roman" w:hAnsi="Times New Roman"/>
        </w:rPr>
        <w:br/>
        <w:t>A magasabb vezetői megbízás határozott időre, 201</w:t>
      </w:r>
      <w:r w:rsidR="009337C9">
        <w:rPr>
          <w:rFonts w:ascii="Times New Roman" w:hAnsi="Times New Roman"/>
        </w:rPr>
        <w:t>6</w:t>
      </w:r>
      <w:r w:rsidRPr="003578B2">
        <w:rPr>
          <w:rFonts w:ascii="Times New Roman" w:hAnsi="Times New Roman"/>
        </w:rPr>
        <w:t>.08.</w:t>
      </w:r>
      <w:r w:rsidR="009337C9">
        <w:rPr>
          <w:rFonts w:ascii="Times New Roman" w:hAnsi="Times New Roman"/>
        </w:rPr>
        <w:t xml:space="preserve">16. </w:t>
      </w:r>
      <w:r w:rsidRPr="003578B2">
        <w:rPr>
          <w:rFonts w:ascii="Times New Roman" w:hAnsi="Times New Roman"/>
        </w:rPr>
        <w:t>-</w:t>
      </w:r>
      <w:r w:rsidR="009337C9">
        <w:rPr>
          <w:rFonts w:ascii="Times New Roman" w:hAnsi="Times New Roman"/>
        </w:rPr>
        <w:t xml:space="preserve"> </w:t>
      </w:r>
      <w:r w:rsidRPr="003578B2">
        <w:rPr>
          <w:rFonts w:ascii="Times New Roman" w:hAnsi="Times New Roman"/>
        </w:rPr>
        <w:t>20</w:t>
      </w:r>
      <w:r w:rsidR="0016022E">
        <w:rPr>
          <w:rFonts w:ascii="Times New Roman" w:hAnsi="Times New Roman"/>
        </w:rPr>
        <w:t>2</w:t>
      </w:r>
      <w:r w:rsidR="009337C9">
        <w:rPr>
          <w:rFonts w:ascii="Times New Roman" w:hAnsi="Times New Roman"/>
        </w:rPr>
        <w:t>1</w:t>
      </w:r>
      <w:r w:rsidRPr="003578B2">
        <w:rPr>
          <w:rFonts w:ascii="Times New Roman" w:hAnsi="Times New Roman"/>
        </w:rPr>
        <w:t>.08.15-ig szól.</w:t>
      </w:r>
      <w:r>
        <w:rPr>
          <w:rFonts w:ascii="Times New Roman" w:hAnsi="Times New Roman"/>
        </w:rPr>
        <w:t xml:space="preserve"> </w:t>
      </w:r>
    </w:p>
    <w:p w:rsidR="00DB2E64" w:rsidRPr="003578B2" w:rsidRDefault="00DB2E64" w:rsidP="00DB2E64">
      <w:pPr>
        <w:spacing w:before="284"/>
        <w:jc w:val="both"/>
        <w:rPr>
          <w:rFonts w:ascii="Times New Roman" w:hAnsi="Times New Roman"/>
        </w:rPr>
      </w:pPr>
      <w:r w:rsidRPr="003578B2">
        <w:rPr>
          <w:rFonts w:ascii="Times New Roman" w:hAnsi="Times New Roman"/>
          <w:b/>
          <w:bCs/>
        </w:rPr>
        <w:t>A munkavégzés helye:</w:t>
      </w:r>
    </w:p>
    <w:p w:rsidR="00DB2E64" w:rsidRPr="00A96F49" w:rsidRDefault="00DB2E64" w:rsidP="00DB2E64">
      <w:pPr>
        <w:pStyle w:val="NormlWeb"/>
      </w:pPr>
      <w:r w:rsidRPr="00A96F49">
        <w:rPr>
          <w:shd w:val="clear" w:color="auto" w:fill="FFFFFF"/>
        </w:rPr>
        <w:t>2455 Beloiannisz, Rákóczi utca 2</w:t>
      </w:r>
      <w:r w:rsidR="00953513">
        <w:rPr>
          <w:shd w:val="clear" w:color="auto" w:fill="FFFFFF"/>
        </w:rPr>
        <w:t>8</w:t>
      </w:r>
      <w:r w:rsidRPr="00A96F49">
        <w:rPr>
          <w:shd w:val="clear" w:color="auto" w:fill="FFFFFF"/>
        </w:rPr>
        <w:t>.</w:t>
      </w:r>
    </w:p>
    <w:p w:rsidR="00DB2E64" w:rsidRPr="003578B2" w:rsidRDefault="00DB2E64" w:rsidP="00DB2E64">
      <w:pPr>
        <w:spacing w:before="284"/>
        <w:jc w:val="both"/>
        <w:rPr>
          <w:rFonts w:ascii="Times New Roman" w:hAnsi="Times New Roman"/>
        </w:rPr>
      </w:pPr>
      <w:r w:rsidRPr="003578B2">
        <w:rPr>
          <w:rFonts w:ascii="Times New Roman" w:hAnsi="Times New Roman"/>
          <w:b/>
          <w:bCs/>
        </w:rPr>
        <w:t>A beosztáshoz tartozó, illetve a vezetői megbízással járó lényeges feladatok:</w:t>
      </w:r>
    </w:p>
    <w:p w:rsidR="00DB2E64" w:rsidRPr="003578B2" w:rsidRDefault="00DB2E64" w:rsidP="00DB2E64">
      <w:pPr>
        <w:spacing w:before="284"/>
        <w:jc w:val="both"/>
        <w:rPr>
          <w:rFonts w:ascii="Times New Roman" w:hAnsi="Times New Roman"/>
        </w:rPr>
      </w:pPr>
      <w:r w:rsidRPr="003578B2">
        <w:rPr>
          <w:rFonts w:ascii="Times New Roman" w:hAnsi="Times New Roman"/>
        </w:rPr>
        <w:t>Az intézmény egyéni felelősségű irányítása, a szakszerű és törvényes működés, a helyi oktatáspolitikai igényeknek megfelelő, színvonalas pedagógiai munka, az ésszerű és takarékos gazdálkodás biztosítása</w:t>
      </w:r>
    </w:p>
    <w:p w:rsidR="00DB2E64" w:rsidRPr="003578B2" w:rsidRDefault="00DB2E64" w:rsidP="0016022E">
      <w:pPr>
        <w:pStyle w:val="NormlWeb"/>
        <w:jc w:val="both"/>
      </w:pPr>
      <w:r w:rsidRPr="003578B2">
        <w:rPr>
          <w:b/>
          <w:bCs/>
        </w:rPr>
        <w:t>Illetmény és juttatások:</w:t>
      </w:r>
      <w:r w:rsidRPr="003578B2">
        <w:t xml:space="preserve"> Az illetmény megállapítására és a juttatásokra a </w:t>
      </w:r>
      <w:r w:rsidR="00953513">
        <w:t>k</w:t>
      </w:r>
      <w:r w:rsidRPr="003578B2">
        <w:t xml:space="preserve">özalkalmazottak jogállásáról szóló 1992. </w:t>
      </w:r>
      <w:r>
        <w:t>évi XXXIII. törvény, valamint az</w:t>
      </w:r>
      <w:r w:rsidRPr="003578B2">
        <w:t xml:space="preserve"> pedagógusok előmeneteli rendszeréről és a közalkalmazottak jogállásáról szóló 1992. évi XXXIII. törvény köznevelési intézményekben történő végrehajtásáról szóló 326/2013</w:t>
      </w:r>
      <w:r w:rsidR="009337C9">
        <w:t>.</w:t>
      </w:r>
      <w:r w:rsidRPr="003578B2">
        <w:t xml:space="preserve"> (VIII.30.) Korm. rendelet rendelkezései az irányadók.</w:t>
      </w:r>
    </w:p>
    <w:p w:rsidR="00DB2E64" w:rsidRPr="00DB2E64" w:rsidRDefault="00DB2E64" w:rsidP="00DB2E64">
      <w:pPr>
        <w:pStyle w:val="NormlWeb"/>
        <w:rPr>
          <w:b/>
        </w:rPr>
      </w:pPr>
      <w:r w:rsidRPr="00DB2E64">
        <w:rPr>
          <w:b/>
        </w:rPr>
        <w:t>Feltételek:</w:t>
      </w:r>
    </w:p>
    <w:p w:rsidR="0016022E" w:rsidRDefault="0016022E" w:rsidP="0016022E">
      <w:pPr>
        <w:pStyle w:val="NormlWeb"/>
        <w:jc w:val="both"/>
      </w:pPr>
      <w:r w:rsidRPr="003578B2">
        <w:t xml:space="preserve">- Az </w:t>
      </w:r>
      <w:proofErr w:type="spellStart"/>
      <w:r w:rsidRPr="003578B2">
        <w:t>Nkt</w:t>
      </w:r>
      <w:proofErr w:type="spellEnd"/>
      <w:r w:rsidRPr="003578B2">
        <w:t>. 67.</w:t>
      </w:r>
      <w:r>
        <w:t xml:space="preserve"> §</w:t>
      </w:r>
      <w:r w:rsidRPr="003578B2">
        <w:t xml:space="preserve"> (1) szerinti végzettség (főiskola/egyetem) és szakképzettség (</w:t>
      </w:r>
      <w:r w:rsidRPr="007F0D9C">
        <w:rPr>
          <w:i/>
        </w:rPr>
        <w:t xml:space="preserve">újgörög nyelv és irodalom szakos tanár </w:t>
      </w:r>
      <w:r>
        <w:t xml:space="preserve">VAGY </w:t>
      </w:r>
      <w:r w:rsidRPr="007F0D9C">
        <w:rPr>
          <w:i/>
        </w:rPr>
        <w:t xml:space="preserve">újgörög nyelv és irodalom szakos bölcsész </w:t>
      </w:r>
      <w:r w:rsidRPr="007F0D9C">
        <w:rPr>
          <w:i/>
          <w:u w:val="single"/>
        </w:rPr>
        <w:t>és</w:t>
      </w:r>
      <w:r w:rsidRPr="007F0D9C">
        <w:rPr>
          <w:i/>
        </w:rPr>
        <w:t xml:space="preserve"> </w:t>
      </w:r>
      <w:r>
        <w:rPr>
          <w:i/>
        </w:rPr>
        <w:t>egyéb</w:t>
      </w:r>
      <w:r w:rsidRPr="007F0D9C">
        <w:rPr>
          <w:i/>
        </w:rPr>
        <w:t xml:space="preserve"> szakon végzett tanár</w:t>
      </w:r>
      <w:r w:rsidRPr="003578B2">
        <w:t>)</w:t>
      </w:r>
    </w:p>
    <w:p w:rsidR="0016022E" w:rsidRPr="003578B2" w:rsidRDefault="0016022E" w:rsidP="0016022E">
      <w:pPr>
        <w:pStyle w:val="NormlWeb"/>
      </w:pPr>
      <w:r>
        <w:t>- pedagógus-szakvizsga keretében szerzett intézményvezetői szakképzettség,</w:t>
      </w:r>
    </w:p>
    <w:p w:rsidR="0016022E" w:rsidRDefault="0016022E" w:rsidP="0016022E">
      <w:pPr>
        <w:pStyle w:val="uj"/>
      </w:pPr>
      <w:r w:rsidRPr="003578B2">
        <w:t xml:space="preserve">- </w:t>
      </w:r>
      <w:r>
        <w:t>legalább öt év pedagógus-munkakörben vagy heti tíz tanóra vagy foglalkozás megtartására vonatkozó óraadói megbízás ellátása során szerzett szakmai gyakorlat,</w:t>
      </w:r>
    </w:p>
    <w:p w:rsidR="0016022E" w:rsidRPr="003578B2" w:rsidRDefault="0016022E" w:rsidP="0016022E">
      <w:pPr>
        <w:pStyle w:val="NormlWeb"/>
      </w:pPr>
      <w:r w:rsidRPr="003578B2">
        <w:lastRenderedPageBreak/>
        <w:t>- felsőfokú görög nyelvismeret</w:t>
      </w:r>
    </w:p>
    <w:p w:rsidR="0016022E" w:rsidRPr="003578B2" w:rsidRDefault="0016022E" w:rsidP="0016022E">
      <w:pPr>
        <w:pStyle w:val="NormlWeb"/>
      </w:pPr>
      <w:r w:rsidRPr="003578B2">
        <w:t>- a sikeres pályázónak vagyonnyilatkozat-tételi kötelezettsége van.</w:t>
      </w:r>
    </w:p>
    <w:p w:rsidR="00DB2E64" w:rsidRPr="003578B2" w:rsidRDefault="00DB2E64" w:rsidP="00DB2E64">
      <w:pPr>
        <w:pStyle w:val="NormlWeb"/>
        <w:rPr>
          <w:b/>
          <w:bCs/>
        </w:rPr>
      </w:pPr>
      <w:r w:rsidRPr="003578B2">
        <w:rPr>
          <w:b/>
          <w:bCs/>
        </w:rPr>
        <w:t>A pályázat részeként benyújtandó iratok, igazolások</w:t>
      </w:r>
    </w:p>
    <w:p w:rsidR="0016022E" w:rsidRPr="003578B2" w:rsidRDefault="0016022E" w:rsidP="0016022E">
      <w:pPr>
        <w:pStyle w:val="NormlWeb"/>
      </w:pPr>
      <w:r w:rsidRPr="003578B2">
        <w:t>-</w:t>
      </w:r>
      <w:r w:rsidR="009337C9">
        <w:t xml:space="preserve"> </w:t>
      </w:r>
      <w:r w:rsidRPr="003578B2">
        <w:t>az álláshely betöltéséhez szükséges végzettség, szakképzettség, szakvizsga meglétét igazoló okmányok másolata</w:t>
      </w:r>
      <w:r>
        <w:t>,</w:t>
      </w:r>
    </w:p>
    <w:p w:rsidR="0016022E" w:rsidRPr="003578B2" w:rsidRDefault="0016022E" w:rsidP="0016022E">
      <w:pPr>
        <w:pStyle w:val="NormlWeb"/>
      </w:pPr>
      <w:r w:rsidRPr="003578B2">
        <w:t>- szakirányú továbbkép</w:t>
      </w:r>
      <w:r>
        <w:t>zést (intézményvezetői szakképzettség) igazoló okmányok másolata,</w:t>
      </w:r>
    </w:p>
    <w:p w:rsidR="0016022E" w:rsidRPr="003578B2" w:rsidRDefault="0016022E" w:rsidP="0016022E">
      <w:pPr>
        <w:pStyle w:val="NormlWeb"/>
        <w:jc w:val="both"/>
      </w:pPr>
      <w:r w:rsidRPr="003578B2">
        <w:t xml:space="preserve">- hatósági erkölcsi bizonyítvány, amely igazolja a büntetlen előéletet, </w:t>
      </w:r>
    </w:p>
    <w:p w:rsidR="0016022E" w:rsidRPr="003578B2" w:rsidRDefault="0016022E" w:rsidP="0016022E">
      <w:pPr>
        <w:pStyle w:val="NormlWeb"/>
        <w:jc w:val="both"/>
      </w:pPr>
      <w:r w:rsidRPr="003578B2">
        <w:t xml:space="preserve">- szakmai önéletrajz, </w:t>
      </w:r>
    </w:p>
    <w:p w:rsidR="0016022E" w:rsidRPr="003578B2" w:rsidRDefault="0016022E" w:rsidP="0016022E">
      <w:pPr>
        <w:pStyle w:val="NormlWeb"/>
        <w:jc w:val="both"/>
      </w:pPr>
      <w:r w:rsidRPr="003578B2">
        <w:t xml:space="preserve">- az intézmény vezetésére vonatkozó program szakmai helyzetelemzésre épülő fejlesztési elképzelésekkel (vezetési program), </w:t>
      </w:r>
    </w:p>
    <w:p w:rsidR="0016022E" w:rsidRPr="003578B2" w:rsidRDefault="0016022E" w:rsidP="0016022E">
      <w:pPr>
        <w:pStyle w:val="NormlWeb"/>
        <w:jc w:val="both"/>
      </w:pPr>
      <w:r w:rsidRPr="003578B2">
        <w:t xml:space="preserve">- arról szóló nyilatkozat, hogy a pályázati anyagában foglalt személyes adatainak a pályázati eljárással összefüggésben szükséges kezeléséhez hozzájárul, </w:t>
      </w:r>
    </w:p>
    <w:p w:rsidR="0016022E" w:rsidRPr="003578B2" w:rsidRDefault="0016022E" w:rsidP="0016022E">
      <w:pPr>
        <w:pStyle w:val="NormlWeb"/>
        <w:jc w:val="both"/>
      </w:pPr>
      <w:r w:rsidRPr="003578B2">
        <w:t>- nyilatkozat arról, hogy kéri-e zárt ülés tartását.</w:t>
      </w:r>
    </w:p>
    <w:p w:rsidR="00DB2E64" w:rsidRPr="003578B2" w:rsidRDefault="00DB2E64" w:rsidP="00DB2E64">
      <w:pPr>
        <w:pStyle w:val="NormlWeb"/>
        <w:jc w:val="both"/>
      </w:pPr>
      <w:r w:rsidRPr="003578B2">
        <w:t> </w:t>
      </w:r>
      <w:r w:rsidRPr="003578B2">
        <w:rPr>
          <w:b/>
          <w:bCs/>
        </w:rPr>
        <w:t>A pályázat benyújtásának határideje:</w:t>
      </w:r>
      <w:r w:rsidRPr="003578B2">
        <w:t xml:space="preserve"> : </w:t>
      </w:r>
    </w:p>
    <w:p w:rsidR="0016022E" w:rsidRPr="00974FDB" w:rsidRDefault="0016022E" w:rsidP="0016022E">
      <w:pPr>
        <w:pStyle w:val="NormlWeb"/>
        <w:jc w:val="both"/>
      </w:pPr>
      <w:proofErr w:type="gramStart"/>
      <w:r w:rsidRPr="003578B2">
        <w:t>a</w:t>
      </w:r>
      <w:proofErr w:type="gramEnd"/>
      <w:r w:rsidRPr="003578B2">
        <w:t xml:space="preserve"> NKI honlapján</w:t>
      </w:r>
      <w:r>
        <w:t xml:space="preserve"> (</w:t>
      </w:r>
      <w:hyperlink r:id="rId5" w:history="1">
        <w:r w:rsidRPr="00DA5767">
          <w:rPr>
            <w:rStyle w:val="Hiperhivatkozs"/>
          </w:rPr>
          <w:t>https://kozigallas.gov.hu</w:t>
        </w:r>
      </w:hyperlink>
      <w:r>
        <w:t xml:space="preserve">) </w:t>
      </w:r>
      <w:r w:rsidRPr="003578B2">
        <w:t xml:space="preserve">való megjelenéstől számított 30 nap. </w:t>
      </w:r>
      <w:r w:rsidRPr="00974FDB">
        <w:rPr>
          <w:bCs/>
        </w:rPr>
        <w:t xml:space="preserve">A honlapon </w:t>
      </w:r>
      <w:r w:rsidR="00974FDB" w:rsidRPr="00974FDB">
        <w:rPr>
          <w:bCs/>
        </w:rPr>
        <w:t>történő</w:t>
      </w:r>
      <w:r w:rsidRPr="00974FDB">
        <w:rPr>
          <w:bCs/>
        </w:rPr>
        <w:t xml:space="preserve"> publikálási </w:t>
      </w:r>
      <w:r w:rsidR="00974FDB" w:rsidRPr="00974FDB">
        <w:rPr>
          <w:bCs/>
        </w:rPr>
        <w:t>időpontot a Magyarországi Görögök Országos Önkormányzata hirdetőtábláján közzéteszi.</w:t>
      </w:r>
      <w:r w:rsidRPr="00974FDB">
        <w:t xml:space="preserve"> </w:t>
      </w:r>
    </w:p>
    <w:p w:rsidR="00DB2E64" w:rsidRPr="003578B2" w:rsidRDefault="00DB2E64" w:rsidP="00DB2E64">
      <w:pPr>
        <w:spacing w:before="284"/>
        <w:jc w:val="both"/>
        <w:rPr>
          <w:rFonts w:ascii="Times New Roman" w:hAnsi="Times New Roman"/>
        </w:rPr>
      </w:pPr>
      <w:r w:rsidRPr="003578B2">
        <w:rPr>
          <w:rFonts w:ascii="Times New Roman" w:hAnsi="Times New Roman"/>
          <w:b/>
          <w:bCs/>
        </w:rPr>
        <w:t>A pályázatok benyújtásának módja:</w:t>
      </w:r>
    </w:p>
    <w:p w:rsidR="0016022E" w:rsidRPr="003578B2" w:rsidRDefault="0016022E" w:rsidP="0016022E">
      <w:pPr>
        <w:pStyle w:val="NormlWeb"/>
        <w:jc w:val="both"/>
      </w:pPr>
      <w:r w:rsidRPr="003578B2">
        <w:t xml:space="preserve">A pályázatokat ajánlott küldeményként két példányban </w:t>
      </w:r>
      <w:r>
        <w:t xml:space="preserve">(erkölcsi bizonyítványból elegendő egy példány) </w:t>
      </w:r>
      <w:r w:rsidRPr="003578B2">
        <w:t>kérjük eljuttatni a Magyarországi Görögök Országos Önkormányzat</w:t>
      </w:r>
      <w:r w:rsidR="005D7218">
        <w:t>ának</w:t>
      </w:r>
      <w:r w:rsidRPr="003578B2">
        <w:t xml:space="preserve"> Hivatal</w:t>
      </w:r>
      <w:r w:rsidR="005D7218">
        <w:t>a</w:t>
      </w:r>
      <w:r w:rsidRPr="003578B2">
        <w:t xml:space="preserve"> címére: 1054 Budapest, Vécsey utca 5. A borítékon szerepeljen: </w:t>
      </w:r>
      <w:r w:rsidRPr="005D7218">
        <w:rPr>
          <w:i/>
        </w:rPr>
        <w:t>Intézményvezetői pályázat</w:t>
      </w:r>
      <w:r w:rsidR="005D7218" w:rsidRPr="005D7218">
        <w:rPr>
          <w:i/>
        </w:rPr>
        <w:t xml:space="preserve"> –</w:t>
      </w:r>
      <w:proofErr w:type="spellStart"/>
      <w:r w:rsidR="001F03B3">
        <w:rPr>
          <w:i/>
        </w:rPr>
        <w:t>Nikosz</w:t>
      </w:r>
      <w:proofErr w:type="spellEnd"/>
      <w:r w:rsidR="001F03B3">
        <w:rPr>
          <w:i/>
        </w:rPr>
        <w:t xml:space="preserve"> </w:t>
      </w:r>
      <w:r w:rsidR="005D7218" w:rsidRPr="005D7218">
        <w:rPr>
          <w:i/>
        </w:rPr>
        <w:t>Beloiannisz</w:t>
      </w:r>
      <w:r w:rsidR="001F03B3">
        <w:rPr>
          <w:i/>
        </w:rPr>
        <w:t xml:space="preserve"> Általános Iskola és Óvoda</w:t>
      </w:r>
      <w:bookmarkStart w:id="0" w:name="_GoBack"/>
      <w:bookmarkEnd w:id="0"/>
      <w:r w:rsidRPr="003578B2">
        <w:t xml:space="preserve">. </w:t>
      </w:r>
    </w:p>
    <w:p w:rsidR="00DB2E64" w:rsidRPr="003578B2" w:rsidRDefault="00DB2E64" w:rsidP="00DB2E64">
      <w:pPr>
        <w:spacing w:before="284"/>
        <w:jc w:val="both"/>
        <w:rPr>
          <w:rFonts w:ascii="Times New Roman" w:hAnsi="Times New Roman"/>
          <w:b/>
          <w:bCs/>
        </w:rPr>
      </w:pPr>
      <w:r w:rsidRPr="003578B2">
        <w:rPr>
          <w:rFonts w:ascii="Times New Roman" w:hAnsi="Times New Roman"/>
          <w:b/>
          <w:bCs/>
        </w:rPr>
        <w:t>A pályázat elbírálásának módja, rendje, ideje:</w:t>
      </w:r>
    </w:p>
    <w:p w:rsidR="00DB2E64" w:rsidRPr="0016022E" w:rsidRDefault="0016022E" w:rsidP="00DB2E64">
      <w:pPr>
        <w:spacing w:before="284"/>
        <w:jc w:val="both"/>
        <w:rPr>
          <w:rFonts w:ascii="Times New Roman" w:hAnsi="Times New Roman"/>
        </w:rPr>
      </w:pPr>
      <w:r w:rsidRPr="003578B2">
        <w:rPr>
          <w:rFonts w:ascii="Times New Roman" w:hAnsi="Times New Roman"/>
        </w:rPr>
        <w:t xml:space="preserve">Pályázatbontás </w:t>
      </w:r>
      <w:r>
        <w:rPr>
          <w:rFonts w:ascii="Times New Roman" w:hAnsi="Times New Roman"/>
        </w:rPr>
        <w:t>a pályázati határidő lejártát követő 21 napon belül, előre meghatározott időpontban</w:t>
      </w:r>
      <w:r w:rsidRPr="003578B2">
        <w:rPr>
          <w:rFonts w:ascii="Times New Roman" w:hAnsi="Times New Roman"/>
        </w:rPr>
        <w:t xml:space="preserve"> lesz a Magyarországi Görögök Országos Önkormányzatának </w:t>
      </w:r>
      <w:r>
        <w:rPr>
          <w:rFonts w:ascii="Times New Roman" w:hAnsi="Times New Roman"/>
        </w:rPr>
        <w:t>hivatali helyiségében</w:t>
      </w:r>
      <w:r w:rsidRPr="003578B2">
        <w:rPr>
          <w:rFonts w:ascii="Times New Roman" w:hAnsi="Times New Roman"/>
        </w:rPr>
        <w:t xml:space="preserve"> a pályázók </w:t>
      </w:r>
      <w:r>
        <w:rPr>
          <w:rFonts w:ascii="Times New Roman" w:hAnsi="Times New Roman"/>
        </w:rPr>
        <w:t>r</w:t>
      </w:r>
      <w:r w:rsidRPr="003578B2">
        <w:rPr>
          <w:rFonts w:ascii="Times New Roman" w:hAnsi="Times New Roman"/>
        </w:rPr>
        <w:t>észvételével,</w:t>
      </w:r>
      <w:r>
        <w:rPr>
          <w:rFonts w:ascii="Times New Roman" w:hAnsi="Times New Roman"/>
        </w:rPr>
        <w:t xml:space="preserve"> </w:t>
      </w:r>
      <w:r w:rsidRPr="003578B2">
        <w:rPr>
          <w:rFonts w:ascii="Times New Roman" w:hAnsi="Times New Roman"/>
        </w:rPr>
        <w:t xml:space="preserve">melyről a pályázók külön értesítést kapnak. A pályázatok a véleménynyilvánításra jogosultak véleményének kikérése </w:t>
      </w:r>
      <w:r w:rsidR="002532E0">
        <w:rPr>
          <w:rFonts w:ascii="Times New Roman" w:hAnsi="Times New Roman"/>
        </w:rPr>
        <w:t xml:space="preserve">után, annak </w:t>
      </w:r>
      <w:r>
        <w:rPr>
          <w:rFonts w:ascii="Times New Roman" w:hAnsi="Times New Roman"/>
        </w:rPr>
        <w:t xml:space="preserve">beérkezését követő első közgyűlésen </w:t>
      </w:r>
      <w:r w:rsidRPr="003578B2">
        <w:rPr>
          <w:rFonts w:ascii="Times New Roman" w:hAnsi="Times New Roman"/>
        </w:rPr>
        <w:t xml:space="preserve">kerülnek elbírálásra. A pályázók </w:t>
      </w:r>
      <w:r>
        <w:rPr>
          <w:rFonts w:ascii="Times New Roman" w:hAnsi="Times New Roman"/>
        </w:rPr>
        <w:t>a</w:t>
      </w:r>
      <w:r w:rsidRPr="003578B2">
        <w:rPr>
          <w:rFonts w:ascii="Times New Roman" w:hAnsi="Times New Roman"/>
        </w:rPr>
        <w:t xml:space="preserve"> közgyűlés pontos időpontjáról értesítést kapnak.</w:t>
      </w:r>
      <w:r>
        <w:rPr>
          <w:rFonts w:ascii="Times New Roman" w:hAnsi="Times New Roman"/>
        </w:rPr>
        <w:t xml:space="preserve"> A pályázati feltételeknek meg nem felelő pályázó pályázata elutasításra kerül.</w:t>
      </w:r>
    </w:p>
    <w:p w:rsidR="00DB2E64" w:rsidRPr="003578B2" w:rsidRDefault="00DB2E64" w:rsidP="00DB2E64">
      <w:pPr>
        <w:spacing w:before="284"/>
        <w:jc w:val="both"/>
        <w:rPr>
          <w:rFonts w:ascii="Times New Roman" w:hAnsi="Times New Roman"/>
        </w:rPr>
      </w:pPr>
      <w:r w:rsidRPr="003578B2">
        <w:rPr>
          <w:rFonts w:ascii="Times New Roman" w:hAnsi="Times New Roman"/>
          <w:b/>
          <w:bCs/>
        </w:rPr>
        <w:t>A beosztás betölthetőségének időpontja:</w:t>
      </w:r>
    </w:p>
    <w:p w:rsidR="0016022E" w:rsidRPr="0016022E" w:rsidRDefault="0016022E" w:rsidP="0016022E">
      <w:pPr>
        <w:pStyle w:val="NormlWeb"/>
        <w:jc w:val="both"/>
      </w:pPr>
      <w:r>
        <w:t>A beosztás legkorábban 201</w:t>
      </w:r>
      <w:r w:rsidR="00A702E5">
        <w:t>6</w:t>
      </w:r>
      <w:r w:rsidRPr="003578B2">
        <w:t xml:space="preserve">. </w:t>
      </w:r>
      <w:r>
        <w:t xml:space="preserve">augusztus </w:t>
      </w:r>
      <w:r w:rsidR="00A702E5">
        <w:t>16</w:t>
      </w:r>
      <w:r>
        <w:t>.</w:t>
      </w:r>
      <w:r w:rsidRPr="003578B2">
        <w:t xml:space="preserve"> napjától</w:t>
      </w:r>
      <w:r>
        <w:t xml:space="preserve"> </w:t>
      </w:r>
      <w:r w:rsidRPr="003578B2">
        <w:t xml:space="preserve">tölthető be. Az intézményvezető a közalkalmazotti kinevezést és az intézményvezetői megbízást legkésőbb </w:t>
      </w:r>
      <w:r w:rsidRPr="0016022E">
        <w:t>201</w:t>
      </w:r>
      <w:r w:rsidR="00A702E5">
        <w:t>6</w:t>
      </w:r>
      <w:r w:rsidRPr="0016022E">
        <w:t>. július 31-ig megkapja.</w:t>
      </w:r>
    </w:p>
    <w:p w:rsidR="00DB2E64" w:rsidRPr="003578B2" w:rsidRDefault="00DB2E64" w:rsidP="00DB2E64">
      <w:pPr>
        <w:spacing w:before="100" w:beforeAutospacing="1" w:after="100" w:afterAutospacing="1"/>
        <w:rPr>
          <w:rFonts w:ascii="Times New Roman" w:hAnsi="Times New Roman"/>
        </w:rPr>
      </w:pPr>
      <w:r w:rsidRPr="003578B2">
        <w:rPr>
          <w:rFonts w:ascii="Times New Roman" w:hAnsi="Times New Roman"/>
          <w:b/>
          <w:bCs/>
        </w:rPr>
        <w:lastRenderedPageBreak/>
        <w:t>A pályázati kiírás további közzétételének helye, ideje</w:t>
      </w:r>
      <w:r w:rsidRPr="003578B2">
        <w:rPr>
          <w:rFonts w:ascii="Times New Roman" w:hAnsi="Times New Roman"/>
        </w:rPr>
        <w:t>:</w:t>
      </w:r>
    </w:p>
    <w:p w:rsidR="00DB2E64" w:rsidRPr="00A307D0" w:rsidRDefault="005115D8" w:rsidP="00DB2E64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hyperlink r:id="rId6" w:history="1">
        <w:r w:rsidR="00953513" w:rsidRPr="00A307D0">
          <w:rPr>
            <w:rStyle w:val="Hiperhivatkozs"/>
            <w:rFonts w:ascii="Times New Roman" w:hAnsi="Times New Roman"/>
            <w:color w:val="auto"/>
            <w:u w:val="none"/>
          </w:rPr>
          <w:t>a</w:t>
        </w:r>
      </w:hyperlink>
      <w:r w:rsidR="00953513" w:rsidRPr="00A307D0">
        <w:rPr>
          <w:rFonts w:ascii="Times New Roman" w:hAnsi="Times New Roman"/>
        </w:rPr>
        <w:t xml:space="preserve"> </w:t>
      </w:r>
      <w:hyperlink r:id="rId7" w:history="1">
        <w:r w:rsidR="00A307D0" w:rsidRPr="00A307D0">
          <w:rPr>
            <w:rStyle w:val="Hiperhivatkozs"/>
            <w:rFonts w:ascii="Times New Roman" w:hAnsi="Times New Roman"/>
          </w:rPr>
          <w:t>https://kozigallas.gov.hu</w:t>
        </w:r>
      </w:hyperlink>
      <w:r w:rsidR="00A702E5" w:rsidRPr="00A307D0">
        <w:rPr>
          <w:rFonts w:ascii="Times New Roman" w:hAnsi="Times New Roman"/>
        </w:rPr>
        <w:t xml:space="preserve"> weboldal</w:t>
      </w:r>
    </w:p>
    <w:p w:rsidR="00DB2E64" w:rsidRPr="003578B2" w:rsidRDefault="00953513" w:rsidP="00DB2E64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Magyarországi Görögök Országos Önkormányzatánál </w:t>
      </w:r>
      <w:r w:rsidR="00DB2E64" w:rsidRPr="003578B2">
        <w:rPr>
          <w:rFonts w:ascii="Times New Roman" w:hAnsi="Times New Roman"/>
        </w:rPr>
        <w:t>helyben szokásos módon</w:t>
      </w:r>
    </w:p>
    <w:p w:rsidR="00DB2E64" w:rsidRPr="003578B2" w:rsidRDefault="00DB2E64" w:rsidP="00DB2E64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proofErr w:type="spellStart"/>
      <w:r w:rsidRPr="003578B2">
        <w:rPr>
          <w:rFonts w:ascii="Times New Roman" w:hAnsi="Times New Roman"/>
        </w:rPr>
        <w:t>Ellini</w:t>
      </w:r>
      <w:r w:rsidR="002532E0">
        <w:rPr>
          <w:rFonts w:ascii="Times New Roman" w:hAnsi="Times New Roman"/>
        </w:rPr>
        <w:t>z</w:t>
      </w:r>
      <w:r w:rsidRPr="003578B2">
        <w:rPr>
          <w:rFonts w:ascii="Times New Roman" w:hAnsi="Times New Roman"/>
        </w:rPr>
        <w:t>mos</w:t>
      </w:r>
      <w:r w:rsidR="002532E0">
        <w:rPr>
          <w:rFonts w:ascii="Times New Roman" w:hAnsi="Times New Roman"/>
        </w:rPr>
        <w:t>z</w:t>
      </w:r>
      <w:proofErr w:type="spellEnd"/>
      <w:r w:rsidRPr="003578B2">
        <w:rPr>
          <w:rFonts w:ascii="Times New Roman" w:hAnsi="Times New Roman"/>
        </w:rPr>
        <w:t xml:space="preserve"> újság</w:t>
      </w:r>
    </w:p>
    <w:p w:rsidR="00DB2E64" w:rsidRPr="003578B2" w:rsidRDefault="00DB2E64" w:rsidP="00DB2E64">
      <w:pPr>
        <w:spacing w:before="284"/>
        <w:jc w:val="both"/>
        <w:rPr>
          <w:rFonts w:ascii="Times New Roman" w:hAnsi="Times New Roman"/>
        </w:rPr>
      </w:pPr>
      <w:r w:rsidRPr="003578B2">
        <w:rPr>
          <w:rFonts w:ascii="Times New Roman" w:hAnsi="Times New Roman"/>
          <w:b/>
          <w:bCs/>
        </w:rPr>
        <w:t>A munkáltatóval kapcsolatos egyéb lényeges információ:</w:t>
      </w:r>
    </w:p>
    <w:p w:rsidR="00DB2E64" w:rsidRPr="003578B2" w:rsidRDefault="00DB2E64" w:rsidP="00DB2E64">
      <w:pPr>
        <w:spacing w:before="100" w:beforeAutospacing="1" w:after="100" w:afterAutospacing="1"/>
        <w:rPr>
          <w:rFonts w:ascii="Times New Roman" w:hAnsi="Times New Roman"/>
        </w:rPr>
      </w:pPr>
      <w:r w:rsidRPr="003578B2">
        <w:rPr>
          <w:rFonts w:ascii="Times New Roman" w:hAnsi="Times New Roman"/>
        </w:rPr>
        <w:t xml:space="preserve">Az iskola intézményvezetője feletti munkáltatói jogokat a Magyarországi Görögök Országos Önkormányzatának közgyűlése </w:t>
      </w:r>
      <w:r w:rsidR="00A702E5">
        <w:rPr>
          <w:rFonts w:ascii="Times New Roman" w:hAnsi="Times New Roman"/>
        </w:rPr>
        <w:t xml:space="preserve">és az </w:t>
      </w:r>
      <w:r w:rsidR="00953513">
        <w:rPr>
          <w:rFonts w:ascii="Times New Roman" w:hAnsi="Times New Roman"/>
        </w:rPr>
        <w:t xml:space="preserve">MGOÖ </w:t>
      </w:r>
      <w:r w:rsidR="00A702E5">
        <w:rPr>
          <w:rFonts w:ascii="Times New Roman" w:hAnsi="Times New Roman"/>
        </w:rPr>
        <w:t>elnök</w:t>
      </w:r>
      <w:r w:rsidR="00953513">
        <w:rPr>
          <w:rFonts w:ascii="Times New Roman" w:hAnsi="Times New Roman"/>
        </w:rPr>
        <w:t>e</w:t>
      </w:r>
      <w:r w:rsidR="00A702E5">
        <w:rPr>
          <w:rFonts w:ascii="Times New Roman" w:hAnsi="Times New Roman"/>
        </w:rPr>
        <w:t xml:space="preserve"> </w:t>
      </w:r>
      <w:r w:rsidRPr="003578B2">
        <w:rPr>
          <w:rFonts w:ascii="Times New Roman" w:hAnsi="Times New Roman"/>
        </w:rPr>
        <w:t>gyakorolja</w:t>
      </w:r>
      <w:r>
        <w:rPr>
          <w:rFonts w:ascii="Times New Roman" w:hAnsi="Times New Roman"/>
        </w:rPr>
        <w:t>.</w:t>
      </w:r>
    </w:p>
    <w:p w:rsidR="00DB2E64" w:rsidRPr="003578B2" w:rsidRDefault="00DB2E64" w:rsidP="00DB2E64">
      <w:pPr>
        <w:spacing w:before="100" w:beforeAutospacing="1" w:after="100" w:afterAutospacing="1"/>
        <w:rPr>
          <w:rFonts w:ascii="Times New Roman" w:hAnsi="Times New Roman"/>
        </w:rPr>
      </w:pPr>
    </w:p>
    <w:p w:rsidR="00A702E5" w:rsidRDefault="00DB2E64" w:rsidP="00DB2E64">
      <w:pPr>
        <w:spacing w:before="100" w:beforeAutospacing="1" w:after="100" w:afterAutospacing="1"/>
        <w:rPr>
          <w:rFonts w:ascii="Times New Roman" w:hAnsi="Times New Roman"/>
        </w:rPr>
      </w:pPr>
      <w:r w:rsidRPr="003578B2">
        <w:rPr>
          <w:rFonts w:ascii="Times New Roman" w:hAnsi="Times New Roman"/>
        </w:rPr>
        <w:t xml:space="preserve">Budapest, </w:t>
      </w:r>
      <w:r w:rsidR="0016022E">
        <w:rPr>
          <w:rFonts w:ascii="Times New Roman" w:hAnsi="Times New Roman"/>
        </w:rPr>
        <w:t>201</w:t>
      </w:r>
      <w:r w:rsidR="00A702E5">
        <w:rPr>
          <w:rFonts w:ascii="Times New Roman" w:hAnsi="Times New Roman"/>
        </w:rPr>
        <w:t>6</w:t>
      </w:r>
      <w:r w:rsidR="0016022E">
        <w:rPr>
          <w:rFonts w:ascii="Times New Roman" w:hAnsi="Times New Roman"/>
        </w:rPr>
        <w:t>. 0</w:t>
      </w:r>
      <w:r w:rsidR="00974FDB">
        <w:rPr>
          <w:rFonts w:ascii="Times New Roman" w:hAnsi="Times New Roman"/>
        </w:rPr>
        <w:t>4</w:t>
      </w:r>
      <w:r w:rsidR="0016022E">
        <w:rPr>
          <w:rFonts w:ascii="Times New Roman" w:hAnsi="Times New Roman"/>
        </w:rPr>
        <w:t xml:space="preserve">. </w:t>
      </w:r>
      <w:r w:rsidR="00C377D2">
        <w:rPr>
          <w:rFonts w:ascii="Times New Roman" w:hAnsi="Times New Roman"/>
        </w:rPr>
        <w:t>26</w:t>
      </w:r>
      <w:r w:rsidR="00A702E5">
        <w:rPr>
          <w:rFonts w:ascii="Times New Roman" w:hAnsi="Times New Roman"/>
        </w:rPr>
        <w:t>.</w:t>
      </w:r>
    </w:p>
    <w:p w:rsidR="00216976" w:rsidRDefault="00216976" w:rsidP="00DB2E64">
      <w:pPr>
        <w:spacing w:before="100" w:beforeAutospacing="1" w:after="100" w:afterAutospacing="1"/>
        <w:rPr>
          <w:rFonts w:ascii="Times New Roman" w:hAnsi="Times New Roman"/>
        </w:rPr>
      </w:pPr>
    </w:p>
    <w:p w:rsidR="00A702E5" w:rsidRDefault="00A702E5" w:rsidP="00DB2E64">
      <w:pPr>
        <w:spacing w:before="100" w:beforeAutospacing="1" w:after="100" w:afterAutospacing="1"/>
        <w:rPr>
          <w:rFonts w:ascii="Times New Roman" w:hAnsi="Times New Roman"/>
        </w:rPr>
      </w:pPr>
    </w:p>
    <w:p w:rsidR="00DB2E64" w:rsidRDefault="00A702E5" w:rsidP="00A702E5">
      <w:pPr>
        <w:spacing w:before="100" w:beforeAutospacing="1" w:after="100" w:afterAutospacing="1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spellStart"/>
      <w:r>
        <w:rPr>
          <w:rFonts w:ascii="Times New Roman" w:hAnsi="Times New Roman"/>
        </w:rPr>
        <w:t>Kukumzisz</w:t>
      </w:r>
      <w:proofErr w:type="spellEnd"/>
      <w:r>
        <w:rPr>
          <w:rFonts w:ascii="Times New Roman" w:hAnsi="Times New Roman"/>
        </w:rPr>
        <w:t xml:space="preserve"> György</w:t>
      </w:r>
    </w:p>
    <w:p w:rsidR="00A702E5" w:rsidRDefault="00A702E5" w:rsidP="00A702E5">
      <w:pPr>
        <w:spacing w:before="100" w:beforeAutospacing="1" w:after="100" w:afterAutospacing="1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>Magyarországi Görögök Országos Önkormányzata</w:t>
      </w:r>
    </w:p>
    <w:p w:rsidR="00A702E5" w:rsidRPr="003578B2" w:rsidRDefault="00A702E5" w:rsidP="00A702E5">
      <w:pPr>
        <w:spacing w:before="100" w:beforeAutospacing="1" w:after="100" w:afterAutospacing="1"/>
        <w:ind w:left="4956" w:firstLine="708"/>
        <w:rPr>
          <w:rFonts w:ascii="Times New Roman" w:hAnsi="Times New Roman"/>
          <w:strike/>
        </w:rPr>
      </w:pPr>
      <w:proofErr w:type="gramStart"/>
      <w:r>
        <w:rPr>
          <w:rFonts w:ascii="Times New Roman" w:hAnsi="Times New Roman"/>
        </w:rPr>
        <w:t>elnök</w:t>
      </w:r>
      <w:proofErr w:type="gramEnd"/>
    </w:p>
    <w:p w:rsidR="000F4600" w:rsidRDefault="000F4600"/>
    <w:sectPr w:rsidR="000F4600" w:rsidSect="005D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5CD2"/>
    <w:multiLevelType w:val="multilevel"/>
    <w:tmpl w:val="36A6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64"/>
    <w:rsid w:val="00037DA2"/>
    <w:rsid w:val="00043DB8"/>
    <w:rsid w:val="0009756F"/>
    <w:rsid w:val="000F4600"/>
    <w:rsid w:val="0016022E"/>
    <w:rsid w:val="001F03B3"/>
    <w:rsid w:val="002116D9"/>
    <w:rsid w:val="00216976"/>
    <w:rsid w:val="002532E0"/>
    <w:rsid w:val="002E05A1"/>
    <w:rsid w:val="0042467C"/>
    <w:rsid w:val="004F7C61"/>
    <w:rsid w:val="005D69D4"/>
    <w:rsid w:val="005D7218"/>
    <w:rsid w:val="00737578"/>
    <w:rsid w:val="008852F8"/>
    <w:rsid w:val="009337C9"/>
    <w:rsid w:val="00953513"/>
    <w:rsid w:val="00974FDB"/>
    <w:rsid w:val="009C314F"/>
    <w:rsid w:val="009D37CA"/>
    <w:rsid w:val="00A307D0"/>
    <w:rsid w:val="00A702E5"/>
    <w:rsid w:val="00B20CB1"/>
    <w:rsid w:val="00BB64BE"/>
    <w:rsid w:val="00C377D2"/>
    <w:rsid w:val="00DB2E64"/>
    <w:rsid w:val="00DC790A"/>
    <w:rsid w:val="00E30F1B"/>
    <w:rsid w:val="00F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2D1EE-A22E-4085-82E9-63C1667B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2E64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B2E6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uj">
    <w:name w:val="uj"/>
    <w:basedOn w:val="Norml"/>
    <w:rsid w:val="0016022E"/>
    <w:pPr>
      <w:spacing w:before="100" w:beforeAutospacing="1" w:after="100" w:afterAutospacing="1"/>
    </w:pPr>
    <w:rPr>
      <w:rFonts w:ascii="Times New Roman" w:hAnsi="Times New Roman"/>
    </w:rPr>
  </w:style>
  <w:style w:type="character" w:styleId="Hiperhivatkozs">
    <w:name w:val="Hyperlink"/>
    <w:rsid w:val="00160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zigallas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DrMilioszNikolett\a" TargetMode="External"/><Relationship Id="rId5" Type="http://schemas.openxmlformats.org/officeDocument/2006/relationships/hyperlink" Target="https://kozigallas.go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570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Adminisztrátor</cp:lastModifiedBy>
  <cp:revision>10</cp:revision>
  <dcterms:created xsi:type="dcterms:W3CDTF">2016-04-19T10:15:00Z</dcterms:created>
  <dcterms:modified xsi:type="dcterms:W3CDTF">2016-04-19T11:10:00Z</dcterms:modified>
</cp:coreProperties>
</file>